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08" w:rsidRPr="005A29DC" w:rsidRDefault="00670308" w:rsidP="00670308">
      <w:pPr>
        <w:pStyle w:val="2"/>
        <w:spacing w:before="312" w:after="156"/>
      </w:pPr>
      <w:bookmarkStart w:id="0" w:name="_Toc445143123"/>
      <w:bookmarkStart w:id="1" w:name="_Toc445994187"/>
      <w:bookmarkStart w:id="2" w:name="_Toc452477487"/>
      <w:bookmarkStart w:id="3" w:name="_Toc460335676"/>
      <w:bookmarkStart w:id="4" w:name="_GoBack"/>
      <w:bookmarkEnd w:id="4"/>
      <w:r w:rsidRPr="005A29DC">
        <w:rPr>
          <w:rFonts w:hint="eastAsia"/>
        </w:rPr>
        <w:t>关于规范预算单位财政授权支付业务办理有关事项的通知</w:t>
      </w:r>
      <w:bookmarkEnd w:id="0"/>
      <w:bookmarkEnd w:id="1"/>
      <w:bookmarkEnd w:id="2"/>
      <w:bookmarkEnd w:id="3"/>
    </w:p>
    <w:p w:rsidR="00670308" w:rsidRPr="0057045B" w:rsidRDefault="00670308" w:rsidP="00670308">
      <w:pPr>
        <w:rPr>
          <w:rFonts w:ascii="宋体" w:hAnsi="宋体" w:cs="宋体"/>
          <w:kern w:val="0"/>
          <w:sz w:val="24"/>
        </w:rPr>
      </w:pPr>
    </w:p>
    <w:p w:rsidR="00670308" w:rsidRDefault="00670308" w:rsidP="00670308">
      <w:pPr>
        <w:rPr>
          <w:noProof/>
        </w:rPr>
      </w:pPr>
      <w:r>
        <w:rPr>
          <w:noProof/>
        </w:rPr>
        <w:drawing>
          <wp:inline distT="0" distB="0" distL="0" distR="0" wp14:anchorId="7D036A44" wp14:editId="07109E01">
            <wp:extent cx="5486400" cy="7680960"/>
            <wp:effectExtent l="19050" t="0" r="0" b="0"/>
            <wp:docPr id="14" name="图片 1" descr="C:\Users\Administrator\Desktop\新建文件夹\关于规范预算单位财政授权支付业务办理有关事项的通知-粤财支付[2014]4号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Administrator\Desktop\新建文件夹\关于规范预算单位财政授权支付业务办理有关事项的通知-粤财支付[2014]4号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308" w:rsidRDefault="00670308" w:rsidP="00670308">
      <w:pPr>
        <w:rPr>
          <w:noProof/>
        </w:rPr>
      </w:pPr>
      <w:r>
        <w:rPr>
          <w:noProof/>
        </w:rPr>
        <w:br w:type="page"/>
      </w:r>
    </w:p>
    <w:p w:rsidR="00670308" w:rsidRDefault="00670308" w:rsidP="00670308">
      <w:pPr>
        <w:rPr>
          <w:noProof/>
        </w:rPr>
      </w:pPr>
    </w:p>
    <w:p w:rsidR="00670308" w:rsidRDefault="00670308" w:rsidP="00670308">
      <w:pPr>
        <w:rPr>
          <w:noProof/>
        </w:rPr>
      </w:pPr>
    </w:p>
    <w:p w:rsidR="00670308" w:rsidRDefault="00670308" w:rsidP="00670308">
      <w:pPr>
        <w:rPr>
          <w:noProof/>
        </w:rPr>
      </w:pPr>
    </w:p>
    <w:p w:rsidR="00670308" w:rsidRDefault="00670308" w:rsidP="00670308"/>
    <w:p w:rsidR="00670308" w:rsidRDefault="00670308" w:rsidP="00670308">
      <w:r>
        <w:rPr>
          <w:noProof/>
        </w:rPr>
        <w:drawing>
          <wp:inline distT="0" distB="0" distL="0" distR="0" wp14:anchorId="238A4409" wp14:editId="0A60E58A">
            <wp:extent cx="5410200" cy="7536180"/>
            <wp:effectExtent l="19050" t="0" r="0" b="0"/>
            <wp:docPr id="1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753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308" w:rsidRDefault="00670308" w:rsidP="00670308">
      <w:r>
        <w:br w:type="page"/>
      </w:r>
    </w:p>
    <w:p w:rsidR="00670308" w:rsidRDefault="00670308" w:rsidP="00670308">
      <w:r>
        <w:rPr>
          <w:noProof/>
        </w:rPr>
        <w:lastRenderedPageBreak/>
        <w:drawing>
          <wp:inline distT="0" distB="0" distL="0" distR="0" wp14:anchorId="4252918F" wp14:editId="74A6FE27">
            <wp:extent cx="5539740" cy="8168640"/>
            <wp:effectExtent l="19050" t="0" r="3810" b="0"/>
            <wp:docPr id="1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816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308" w:rsidRDefault="00670308" w:rsidP="00670308">
      <w:r>
        <w:br w:type="page"/>
      </w:r>
    </w:p>
    <w:p w:rsidR="00670308" w:rsidRDefault="00670308" w:rsidP="00670308">
      <w:r>
        <w:rPr>
          <w:noProof/>
        </w:rPr>
        <w:lastRenderedPageBreak/>
        <w:drawing>
          <wp:inline distT="0" distB="0" distL="0" distR="0" wp14:anchorId="45710AE4" wp14:editId="1CBB95E3">
            <wp:extent cx="5501640" cy="7879080"/>
            <wp:effectExtent l="19050" t="0" r="3810" b="0"/>
            <wp:docPr id="1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40" cy="787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308" w:rsidRDefault="00670308" w:rsidP="00670308"/>
    <w:p w:rsidR="00670308" w:rsidRDefault="00670308" w:rsidP="00670308"/>
    <w:p w:rsidR="00166C9A" w:rsidRDefault="00670308" w:rsidP="00670308">
      <w:r>
        <w:br w:type="page"/>
      </w:r>
    </w:p>
    <w:sectPr w:rsidR="00166C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08"/>
    <w:rsid w:val="00166C9A"/>
    <w:rsid w:val="0067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08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670308"/>
    <w:pPr>
      <w:spacing w:beforeLines="100" w:afterLines="50" w:line="360" w:lineRule="auto"/>
      <w:jc w:val="center"/>
      <w:outlineLvl w:val="1"/>
    </w:pPr>
    <w:rPr>
      <w:rFonts w:eastAsia="方正小标宋简体" w:hAnsi="宋体"/>
      <w:noProof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670308"/>
    <w:rPr>
      <w:rFonts w:ascii="Times New Roman" w:eastAsia="方正小标宋简体" w:hAnsi="宋体" w:cs="Times New Roman"/>
      <w:noProof/>
      <w:sz w:val="32"/>
      <w:szCs w:val="21"/>
    </w:rPr>
  </w:style>
  <w:style w:type="paragraph" w:styleId="a3">
    <w:name w:val="Balloon Text"/>
    <w:basedOn w:val="a"/>
    <w:link w:val="Char"/>
    <w:uiPriority w:val="99"/>
    <w:semiHidden/>
    <w:unhideWhenUsed/>
    <w:rsid w:val="0067030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7030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08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670308"/>
    <w:pPr>
      <w:spacing w:beforeLines="100" w:afterLines="50" w:line="360" w:lineRule="auto"/>
      <w:jc w:val="center"/>
      <w:outlineLvl w:val="1"/>
    </w:pPr>
    <w:rPr>
      <w:rFonts w:eastAsia="方正小标宋简体" w:hAnsi="宋体"/>
      <w:noProof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670308"/>
    <w:rPr>
      <w:rFonts w:ascii="Times New Roman" w:eastAsia="方正小标宋简体" w:hAnsi="宋体" w:cs="Times New Roman"/>
      <w:noProof/>
      <w:sz w:val="32"/>
      <w:szCs w:val="21"/>
    </w:rPr>
  </w:style>
  <w:style w:type="paragraph" w:styleId="a3">
    <w:name w:val="Balloon Text"/>
    <w:basedOn w:val="a"/>
    <w:link w:val="Char"/>
    <w:uiPriority w:val="99"/>
    <w:semiHidden/>
    <w:unhideWhenUsed/>
    <w:rsid w:val="0067030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7030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</Words>
  <Characters>42</Characters>
  <Application>Microsoft Office Word</Application>
  <DocSecurity>0</DocSecurity>
  <Lines>1</Lines>
  <Paragraphs>1</Paragraphs>
  <ScaleCrop>false</ScaleCrop>
  <Company>china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2016-11-05T09:03:00Z</dcterms:created>
  <dcterms:modified xsi:type="dcterms:W3CDTF">2016-11-05T09:03:00Z</dcterms:modified>
</cp:coreProperties>
</file>